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3" w:rsidRDefault="00054FE2">
      <w:r>
        <w:rPr>
          <w:sz w:val="22"/>
          <w:szCs w:val="22"/>
          <w:u w:val="single"/>
        </w:rPr>
        <w:t>Ceramic</w:t>
      </w:r>
      <w:r w:rsidR="00D767D5">
        <w:rPr>
          <w:sz w:val="22"/>
          <w:szCs w:val="22"/>
          <w:u w:val="single"/>
        </w:rPr>
        <w:t>s</w:t>
      </w:r>
      <w:r w:rsidR="00215CD1"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Intermediate</w:t>
      </w:r>
      <w:r w:rsidR="00215CD1">
        <w:rPr>
          <w:sz w:val="22"/>
          <w:szCs w:val="22"/>
          <w:u w:val="single"/>
        </w:rPr>
        <w:t xml:space="preserve"> level</w:t>
      </w:r>
      <w:r>
        <w:rPr>
          <w:sz w:val="22"/>
          <w:szCs w:val="22"/>
          <w:u w:val="single"/>
        </w:rPr>
        <w:t xml:space="preserve"> II</w:t>
      </w:r>
      <w:r w:rsidR="00215CD1">
        <w:rPr>
          <w:sz w:val="22"/>
          <w:szCs w:val="22"/>
          <w:u w:val="single"/>
        </w:rPr>
        <w:t xml:space="preserve"> Syllabus</w:t>
      </w:r>
      <w:r w:rsidR="00215CD1">
        <w:rPr>
          <w:sz w:val="22"/>
          <w:szCs w:val="22"/>
        </w:rPr>
        <w:t xml:space="preserve">   </w:t>
      </w:r>
      <w:r w:rsidR="00D767D5">
        <w:rPr>
          <w:sz w:val="22"/>
          <w:szCs w:val="22"/>
          <w:u w:val="single"/>
        </w:rPr>
        <w:t>Spring 2019</w:t>
      </w:r>
    </w:p>
    <w:p w:rsidR="00174E83" w:rsidRDefault="00174E83"/>
    <w:p w:rsidR="00174E83" w:rsidRDefault="00215CD1">
      <w:r>
        <w:rPr>
          <w:sz w:val="20"/>
          <w:szCs w:val="20"/>
        </w:rPr>
        <w:t>There are a variety of projects this semester.</w:t>
      </w:r>
      <w:r>
        <w:rPr>
          <w:sz w:val="22"/>
          <w:szCs w:val="22"/>
        </w:rPr>
        <w:t xml:space="preserve">  Those in </w:t>
      </w:r>
      <w:r w:rsidR="003E413D">
        <w:rPr>
          <w:b/>
          <w:bCs/>
          <w:sz w:val="22"/>
          <w:szCs w:val="22"/>
        </w:rPr>
        <w:t xml:space="preserve">bold letters/italics </w:t>
      </w:r>
      <w:r>
        <w:rPr>
          <w:b/>
          <w:bCs/>
          <w:sz w:val="22"/>
          <w:szCs w:val="22"/>
        </w:rPr>
        <w:t>are graded</w:t>
      </w:r>
      <w:r>
        <w:rPr>
          <w:sz w:val="22"/>
          <w:szCs w:val="22"/>
        </w:rPr>
        <w:t xml:space="preserve">.  </w:t>
      </w:r>
      <w:r>
        <w:rPr>
          <w:sz w:val="20"/>
          <w:szCs w:val="20"/>
        </w:rPr>
        <w:t>They include but are not limited to:</w:t>
      </w:r>
    </w:p>
    <w:p w:rsidR="00174E83" w:rsidRDefault="00174E83"/>
    <w:p w:rsidR="00D767D5" w:rsidRPr="006A780C" w:rsidRDefault="00D767D5" w:rsidP="00D767D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i/>
          <w:sz w:val="22"/>
          <w:szCs w:val="22"/>
        </w:rPr>
        <w:t>Orbs</w:t>
      </w:r>
      <w:r w:rsidR="004E30DF">
        <w:rPr>
          <w:b/>
          <w:i/>
          <w:sz w:val="22"/>
          <w:szCs w:val="22"/>
        </w:rPr>
        <w:t xml:space="preserve"> and base</w:t>
      </w:r>
      <w:r>
        <w:rPr>
          <w:b/>
          <w:i/>
          <w:sz w:val="22"/>
          <w:szCs w:val="22"/>
        </w:rPr>
        <w:t xml:space="preserve"> for stacked Totem</w:t>
      </w:r>
      <w:r>
        <w:rPr>
          <w:sz w:val="22"/>
          <w:szCs w:val="22"/>
        </w:rPr>
        <w:t xml:space="preserve"> – pinch technique, hand-carved texture. Intro 1/9, </w:t>
      </w:r>
      <w:r w:rsidR="00D50255">
        <w:rPr>
          <w:sz w:val="22"/>
          <w:szCs w:val="22"/>
        </w:rPr>
        <w:t>Due 1/16-17</w:t>
      </w:r>
      <w:r>
        <w:rPr>
          <w:sz w:val="22"/>
          <w:szCs w:val="22"/>
        </w:rPr>
        <w:t>.</w:t>
      </w:r>
    </w:p>
    <w:p w:rsidR="00D767D5" w:rsidRDefault="00D767D5" w:rsidP="00D767D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Policy sheet</w:t>
      </w:r>
      <w:r>
        <w:rPr>
          <w:sz w:val="22"/>
          <w:szCs w:val="22"/>
        </w:rPr>
        <w:t xml:space="preserve"> – read, sign &amp; parents sign and return. Intro 1/1</w:t>
      </w:r>
      <w:r w:rsidR="00D50255">
        <w:rPr>
          <w:sz w:val="22"/>
          <w:szCs w:val="22"/>
        </w:rPr>
        <w:t>4</w:t>
      </w:r>
      <w:r>
        <w:rPr>
          <w:sz w:val="22"/>
          <w:szCs w:val="22"/>
        </w:rPr>
        <w:t xml:space="preserve">, Due </w:t>
      </w:r>
      <w:r w:rsidR="00D50255">
        <w:rPr>
          <w:sz w:val="22"/>
          <w:szCs w:val="22"/>
        </w:rPr>
        <w:t>1/18</w:t>
      </w:r>
      <w:r>
        <w:rPr>
          <w:sz w:val="22"/>
          <w:szCs w:val="22"/>
        </w:rPr>
        <w:t>.</w:t>
      </w:r>
    </w:p>
    <w:p w:rsidR="00902881" w:rsidRPr="006A780C" w:rsidRDefault="00902881" w:rsidP="00902881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 cover or divider page</w:t>
      </w:r>
      <w:r>
        <w:rPr>
          <w:sz w:val="22"/>
          <w:szCs w:val="22"/>
        </w:rPr>
        <w:t xml:space="preserve"> – intro 1/16, Complete by 1/22 create a page with your name, at least 10 images of a particular form, and an art-related quote (with author’s name) that speaks to you. </w:t>
      </w:r>
    </w:p>
    <w:p w:rsidR="00D767D5" w:rsidRPr="006A780C" w:rsidRDefault="00D767D5" w:rsidP="00D767D5">
      <w:pPr>
        <w:numPr>
          <w:ilvl w:val="0"/>
          <w:numId w:val="3"/>
        </w:num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Prelim Sketchbook grade</w:t>
      </w:r>
      <w:r w:rsidRPr="006A780C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Intro starting 1/14 through 1/25. Due Fri 2/1. F</w:t>
      </w:r>
      <w:r w:rsidRPr="006A780C">
        <w:rPr>
          <w:bCs/>
          <w:iCs/>
          <w:sz w:val="22"/>
          <w:szCs w:val="22"/>
        </w:rPr>
        <w:t>irst few pages in sketchbook including: Cover, goals</w:t>
      </w:r>
      <w:r>
        <w:rPr>
          <w:bCs/>
          <w:iCs/>
          <w:sz w:val="22"/>
          <w:szCs w:val="22"/>
        </w:rPr>
        <w:t>,</w:t>
      </w:r>
      <w:r w:rsidRPr="006A780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pre-assessment, vocab, and handouts (policy,</w:t>
      </w:r>
      <w:r w:rsidRPr="006A780C">
        <w:rPr>
          <w:bCs/>
          <w:iCs/>
          <w:sz w:val="22"/>
          <w:szCs w:val="22"/>
        </w:rPr>
        <w:t xml:space="preserve"> syllabus,</w:t>
      </w:r>
      <w:r>
        <w:rPr>
          <w:bCs/>
          <w:iCs/>
          <w:sz w:val="22"/>
          <w:szCs w:val="22"/>
        </w:rPr>
        <w:t xml:space="preserve"> grading criteria).</w:t>
      </w:r>
      <w:r w:rsidRPr="006A780C">
        <w:rPr>
          <w:bCs/>
          <w:iCs/>
          <w:sz w:val="22"/>
          <w:szCs w:val="22"/>
        </w:rPr>
        <w:t xml:space="preserve"> Fun and creative pages earn </w:t>
      </w:r>
      <w:r>
        <w:rPr>
          <w:bCs/>
          <w:iCs/>
          <w:sz w:val="22"/>
          <w:szCs w:val="22"/>
        </w:rPr>
        <w:t>full points</w:t>
      </w:r>
      <w:r w:rsidRPr="006A780C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D767D5" w:rsidRDefault="00D767D5" w:rsidP="00D767D5">
      <w:pPr>
        <w:ind w:left="360"/>
      </w:pPr>
    </w:p>
    <w:p w:rsidR="00D767D5" w:rsidRDefault="00D767D5" w:rsidP="00D767D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Basic Vocabulary,</w:t>
      </w:r>
      <w:bookmarkStart w:id="0" w:name="_GoBack"/>
      <w:bookmarkEnd w:id="0"/>
      <w:r>
        <w:rPr>
          <w:sz w:val="22"/>
          <w:szCs w:val="22"/>
        </w:rPr>
        <w:t xml:space="preserve"> understanding working qualities of clay, practice wedging clay, pre-assessment, </w:t>
      </w:r>
      <w:r w:rsidRPr="006A780C">
        <w:rPr>
          <w:b/>
          <w:bCs/>
          <w:i/>
          <w:sz w:val="22"/>
          <w:szCs w:val="22"/>
        </w:rPr>
        <w:t>Elements of Art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Principals of Design</w:t>
      </w:r>
      <w:r w:rsidRPr="006A780C">
        <w:rPr>
          <w:b/>
          <w:i/>
          <w:sz w:val="22"/>
          <w:szCs w:val="22"/>
        </w:rPr>
        <w:t xml:space="preserve">, </w:t>
      </w:r>
      <w:r w:rsidRPr="006A780C">
        <w:rPr>
          <w:b/>
          <w:bCs/>
          <w:i/>
          <w:sz w:val="22"/>
          <w:szCs w:val="22"/>
        </w:rPr>
        <w:t>studio responsibilities</w:t>
      </w:r>
      <w:r>
        <w:rPr>
          <w:sz w:val="22"/>
          <w:szCs w:val="22"/>
        </w:rPr>
        <w:t>, handouts, grading policies. Intro weeks of Jan 9 – Jan 25. Various due dates.</w:t>
      </w:r>
    </w:p>
    <w:p w:rsidR="005E3247" w:rsidRDefault="005E3247" w:rsidP="005E3247">
      <w:pPr>
        <w:ind w:left="720"/>
        <w:rPr>
          <w:sz w:val="22"/>
          <w:szCs w:val="22"/>
        </w:rPr>
      </w:pPr>
    </w:p>
    <w:p w:rsidR="005E3247" w:rsidRDefault="005E3247" w:rsidP="005E3247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Clayworks</w:t>
      </w:r>
      <w:proofErr w:type="spellEnd"/>
      <w:r>
        <w:rPr>
          <w:b/>
          <w:bCs/>
          <w:i/>
          <w:iCs/>
          <w:sz w:val="22"/>
          <w:szCs w:val="22"/>
        </w:rPr>
        <w:t xml:space="preserve">, Handles, </w:t>
      </w:r>
      <w:proofErr w:type="gramStart"/>
      <w:r>
        <w:rPr>
          <w:b/>
          <w:bCs/>
          <w:i/>
          <w:iCs/>
          <w:sz w:val="22"/>
          <w:szCs w:val="22"/>
        </w:rPr>
        <w:t>and  Surface</w:t>
      </w:r>
      <w:proofErr w:type="gramEnd"/>
      <w:r>
        <w:rPr>
          <w:b/>
          <w:bCs/>
          <w:i/>
          <w:iCs/>
          <w:sz w:val="22"/>
          <w:szCs w:val="22"/>
        </w:rPr>
        <w:t xml:space="preserve"> Treatments </w:t>
      </w:r>
      <w:r>
        <w:rPr>
          <w:sz w:val="22"/>
          <w:szCs w:val="22"/>
        </w:rPr>
        <w:t>- various skills learned and applied to individually designed pieces and a large class planter. Intro 1/23 – 2/4. Various due dates.</w:t>
      </w:r>
    </w:p>
    <w:p w:rsidR="005E3247" w:rsidRDefault="005E3247" w:rsidP="005E324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Clay Head Studies</w:t>
      </w:r>
      <w:r>
        <w:rPr>
          <w:sz w:val="22"/>
          <w:szCs w:val="22"/>
        </w:rPr>
        <w:t xml:space="preserve"> – monthly instruction of sculpting a realistic human head. </w:t>
      </w:r>
      <w:r w:rsidRPr="00172153">
        <w:rPr>
          <w:b/>
          <w:i/>
          <w:sz w:val="22"/>
          <w:szCs w:val="22"/>
        </w:rPr>
        <w:t>1st</w:t>
      </w:r>
      <w:r>
        <w:rPr>
          <w:sz w:val="22"/>
          <w:szCs w:val="22"/>
        </w:rPr>
        <w:t xml:space="preserve"> stage in Jan. </w:t>
      </w:r>
      <w:r w:rsidRPr="00172153">
        <w:rPr>
          <w:b/>
          <w:i/>
          <w:sz w:val="22"/>
          <w:szCs w:val="22"/>
        </w:rPr>
        <w:t>2</w:t>
      </w:r>
      <w:r w:rsidRPr="00172153">
        <w:rPr>
          <w:b/>
          <w:i/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Feb. </w:t>
      </w:r>
      <w:r w:rsidRPr="00172153">
        <w:rPr>
          <w:b/>
          <w:i/>
          <w:sz w:val="22"/>
          <w:szCs w:val="22"/>
        </w:rPr>
        <w:t>3</w:t>
      </w:r>
      <w:r w:rsidRPr="00172153">
        <w:rPr>
          <w:b/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March. </w:t>
      </w:r>
      <w:r w:rsidRPr="00172153">
        <w:rPr>
          <w:b/>
          <w:i/>
          <w:sz w:val="22"/>
          <w:szCs w:val="22"/>
        </w:rPr>
        <w:t>4</w:t>
      </w:r>
      <w:r w:rsidRPr="00172153">
        <w:rPr>
          <w:b/>
          <w:i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April.</w:t>
      </w:r>
    </w:p>
    <w:p w:rsidR="005E3247" w:rsidRDefault="005E3247" w:rsidP="005E3247">
      <w:pPr>
        <w:numPr>
          <w:ilvl w:val="0"/>
          <w:numId w:val="2"/>
        </w:numPr>
        <w:rPr>
          <w:sz w:val="22"/>
          <w:szCs w:val="22"/>
        </w:rPr>
      </w:pPr>
      <w:r w:rsidRPr="00053718">
        <w:rPr>
          <w:b/>
          <w:bCs/>
          <w:i/>
          <w:iCs/>
          <w:sz w:val="22"/>
          <w:szCs w:val="22"/>
        </w:rPr>
        <w:t xml:space="preserve">Ceramic History / Clay Artists </w:t>
      </w:r>
      <w:r w:rsidRPr="00053718">
        <w:rPr>
          <w:i/>
          <w:iCs/>
          <w:sz w:val="22"/>
          <w:szCs w:val="22"/>
        </w:rPr>
        <w:t>you should know</w:t>
      </w:r>
      <w:r w:rsidRPr="00053718">
        <w:rPr>
          <w:sz w:val="22"/>
          <w:szCs w:val="22"/>
        </w:rPr>
        <w:t>– historical and contemporary awareness. Intro every other Block day as time allows.</w:t>
      </w:r>
    </w:p>
    <w:p w:rsidR="005E3247" w:rsidRPr="00215CD1" w:rsidRDefault="005E3247" w:rsidP="005E324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Quiz </w:t>
      </w:r>
      <w:r w:rsidRPr="00215CD1">
        <w:rPr>
          <w:bCs/>
          <w:iCs/>
          <w:sz w:val="22"/>
          <w:szCs w:val="22"/>
        </w:rPr>
        <w:t>on vocab, various process</w:t>
      </w:r>
      <w:r>
        <w:rPr>
          <w:bCs/>
          <w:iCs/>
          <w:sz w:val="22"/>
          <w:szCs w:val="22"/>
        </w:rPr>
        <w:t>es, material handling, etc. Week of March 18-22.</w:t>
      </w:r>
    </w:p>
    <w:p w:rsidR="005E3247" w:rsidRPr="00B5648D" w:rsidRDefault="005E3247" w:rsidP="005E32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B5648D">
        <w:rPr>
          <w:rFonts w:ascii="Times New Roman" w:hAnsi="Times New Roman" w:cs="Times New Roman"/>
          <w:color w:val="auto"/>
          <w:sz w:val="22"/>
          <w:szCs w:val="22"/>
        </w:rPr>
        <w:t xml:space="preserve">Completion of </w:t>
      </w:r>
      <w:r w:rsidRPr="00B5648D">
        <w:rPr>
          <w:rFonts w:ascii="Times New Roman" w:hAnsi="Times New Roman" w:cs="Times New Roman"/>
          <w:b/>
          <w:i/>
          <w:color w:val="auto"/>
          <w:sz w:val="22"/>
          <w:szCs w:val="22"/>
        </w:rPr>
        <w:t>S</w:t>
      </w:r>
      <w:r w:rsidRPr="00B5648D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tudio Skills</w:t>
      </w:r>
      <w:r w:rsidRPr="00B564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5648D">
        <w:rPr>
          <w:rFonts w:ascii="Times New Roman" w:hAnsi="Times New Roman" w:cs="Times New Roman"/>
          <w:color w:val="auto"/>
          <w:sz w:val="22"/>
          <w:szCs w:val="22"/>
        </w:rPr>
        <w:t>- throughout the semester. Instruction necessary. You may work with a partner to:</w:t>
      </w:r>
    </w:p>
    <w:p w:rsidR="005E3247" w:rsidRPr="00C115BA" w:rsidRDefault="005E3247" w:rsidP="005E32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 xml:space="preserve">a. Help load/unload </w:t>
      </w:r>
      <w:proofErr w:type="gramStart"/>
      <w:r w:rsidRPr="00C115BA">
        <w:rPr>
          <w:rFonts w:ascii="Times New Roman" w:hAnsi="Times New Roman" w:cs="Times New Roman"/>
          <w:color w:val="auto"/>
          <w:sz w:val="18"/>
          <w:szCs w:val="18"/>
        </w:rPr>
        <w:t>a bisque</w:t>
      </w:r>
      <w:proofErr w:type="gramEnd"/>
      <w:r w:rsidRPr="00C115BA">
        <w:rPr>
          <w:rFonts w:ascii="Times New Roman" w:hAnsi="Times New Roman" w:cs="Times New Roman"/>
          <w:color w:val="auto"/>
          <w:sz w:val="18"/>
          <w:szCs w:val="18"/>
        </w:rPr>
        <w:t xml:space="preserve"> and/or glaze kiln (usually after school)</w:t>
      </w:r>
    </w:p>
    <w:p w:rsidR="005E3247" w:rsidRPr="00C115BA" w:rsidRDefault="005E3247" w:rsidP="005E32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>b. Mix clay for a class period (safe use of mixer), or stir and sieve a glaze batch</w:t>
      </w:r>
    </w:p>
    <w:p w:rsidR="005E3247" w:rsidRPr="00C115BA" w:rsidRDefault="005E3247" w:rsidP="005E3247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C115BA">
        <w:rPr>
          <w:rFonts w:ascii="Times New Roman" w:hAnsi="Times New Roman" w:cs="Times New Roman"/>
          <w:color w:val="auto"/>
          <w:sz w:val="18"/>
          <w:szCs w:val="18"/>
        </w:rPr>
        <w:t>c. Help set out recycle slip to dry out during a weekend.</w:t>
      </w:r>
    </w:p>
    <w:p w:rsidR="005E3247" w:rsidRPr="00215CD1" w:rsidRDefault="005E3247" w:rsidP="005E3247"/>
    <w:p w:rsidR="005E3247" w:rsidRDefault="005E3247" w:rsidP="005E324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In-Depth projects</w:t>
      </w:r>
      <w:r>
        <w:rPr>
          <w:sz w:val="22"/>
          <w:szCs w:val="22"/>
        </w:rPr>
        <w:t xml:space="preserve">    4+ weeks per session, split grouping</w:t>
      </w:r>
      <w:r>
        <w:rPr>
          <w:sz w:val="22"/>
          <w:szCs w:val="22"/>
        </w:rPr>
        <w:tab/>
      </w:r>
      <w:r>
        <w:rPr>
          <w:sz w:val="20"/>
          <w:szCs w:val="20"/>
          <w:shd w:val="clear" w:color="auto" w:fill="C0C0C0"/>
        </w:rPr>
        <w:t>Session One =  2/11 - 3/15   Session Two = 4/1 - 5/3</w:t>
      </w:r>
    </w:p>
    <w:p w:rsidR="0057645B" w:rsidRPr="005773DF" w:rsidRDefault="0057645B" w:rsidP="0057645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5773DF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The Functional Vase</w:t>
      </w:r>
      <w:r w:rsidRPr="005773DF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– pottery wheel 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>. 1st week – S</w:t>
      </w:r>
      <w:r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kill Challenge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– contest for greatest height and volume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ii. 2nd week – work up to 5 lbs. Consider a variety of forms including: vases, pitchers, mugs, jars.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iii. 3rd week –Continue with variety of forms. Demonstration on pulled handles block period.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>iv. 4th week – Continue, trim if necessary. Complete and submit at least 5 completed forms</w:t>
      </w:r>
    </w:p>
    <w:p w:rsidR="0057645B" w:rsidRPr="00B5648D" w:rsidRDefault="0057645B" w:rsidP="005764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demonstrating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ability beyond bowls and cups. Height &gt; Width!</w:t>
      </w:r>
    </w:p>
    <w:p w:rsidR="0057645B" w:rsidRPr="00B5648D" w:rsidRDefault="0057645B" w:rsidP="0057645B">
      <w:pPr>
        <w:ind w:left="1980"/>
        <w:rPr>
          <w:sz w:val="16"/>
          <w:szCs w:val="16"/>
        </w:rPr>
      </w:pPr>
    </w:p>
    <w:p w:rsidR="0057645B" w:rsidRPr="0057645B" w:rsidRDefault="0057645B" w:rsidP="0057645B">
      <w:pPr>
        <w:pStyle w:val="ListParagraph"/>
        <w:numPr>
          <w:ilvl w:val="1"/>
          <w:numId w:val="2"/>
        </w:numPr>
      </w:pPr>
      <w:r w:rsidRPr="0057645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Sculptural – </w:t>
      </w:r>
      <w:r w:rsidRPr="0057645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Full Size Head Study</w:t>
      </w:r>
      <w:r w:rsidRPr="0057645B">
        <w:rPr>
          <w:b/>
          <w:bCs/>
          <w:i/>
          <w:iCs/>
          <w:sz w:val="22"/>
          <w:szCs w:val="22"/>
        </w:rPr>
        <w:t xml:space="preserve"> </w:t>
      </w:r>
    </w:p>
    <w:p w:rsidR="00A12C09" w:rsidRPr="00B5648D" w:rsidRDefault="0057645B" w:rsidP="00A1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B5648D">
        <w:rPr>
          <w:rFonts w:ascii="Times New Roman" w:hAnsi="Times New Roman" w:cs="Times New Roman"/>
          <w:color w:val="auto"/>
          <w:sz w:val="16"/>
          <w:szCs w:val="16"/>
        </w:rPr>
        <w:t>i</w:t>
      </w:r>
      <w:proofErr w:type="spell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. 1st week –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Begin building with 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wire armature, Styrofoam, and oil-based clay.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>Awareness of proportion/scale</w:t>
      </w:r>
    </w:p>
    <w:p w:rsidR="00A12C09" w:rsidRDefault="0057645B" w:rsidP="00A1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ii. 2nd week – </w:t>
      </w:r>
      <w:r w:rsidR="00A12C09" w:rsidRPr="00B5648D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research and development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, inspiration,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>develop visual library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12C09"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in sketchbook, </w:t>
      </w:r>
    </w:p>
    <w:p w:rsidR="00A12C09" w:rsidRPr="00B5648D" w:rsidRDefault="00A12C09" w:rsidP="00A12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5648D">
        <w:rPr>
          <w:rFonts w:ascii="Times New Roman" w:hAnsi="Times New Roman" w:cs="Times New Roman"/>
          <w:color w:val="auto"/>
          <w:sz w:val="16"/>
          <w:szCs w:val="16"/>
        </w:rPr>
        <w:t>consider</w:t>
      </w:r>
      <w:proofErr w:type="gramEnd"/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realism </w:t>
      </w:r>
      <w:r>
        <w:rPr>
          <w:rFonts w:ascii="Times New Roman" w:hAnsi="Times New Roman" w:cs="Times New Roman"/>
          <w:color w:val="auto"/>
          <w:sz w:val="16"/>
          <w:szCs w:val="16"/>
        </w:rPr>
        <w:t>---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abstraction, clay artworks</w:t>
      </w:r>
      <w:r>
        <w:rPr>
          <w:rFonts w:ascii="Times New Roman" w:hAnsi="Times New Roman" w:cs="Times New Roman"/>
          <w:color w:val="auto"/>
          <w:sz w:val="16"/>
          <w:szCs w:val="16"/>
        </w:rPr>
        <w:t>,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refining ideas. Define your own direction.</w:t>
      </w:r>
    </w:p>
    <w:p w:rsidR="0057645B" w:rsidRPr="00B5648D" w:rsidRDefault="0057645B" w:rsidP="005764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iii. 3rd week – 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>Begin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construction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 with paper mold and stoneware clay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57645B" w:rsidRPr="00B5648D" w:rsidRDefault="0057645B" w:rsidP="0057645B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iv. 4th week – </w:t>
      </w:r>
      <w:r w:rsidR="00A12C09">
        <w:rPr>
          <w:rFonts w:ascii="Times New Roman" w:hAnsi="Times New Roman" w:cs="Times New Roman"/>
          <w:color w:val="auto"/>
          <w:sz w:val="16"/>
          <w:szCs w:val="16"/>
        </w:rPr>
        <w:t xml:space="preserve">Continue </w:t>
      </w:r>
      <w:proofErr w:type="spellStart"/>
      <w:r w:rsidR="00A12C09">
        <w:rPr>
          <w:rFonts w:ascii="Times New Roman" w:hAnsi="Times New Roman" w:cs="Times New Roman"/>
          <w:color w:val="auto"/>
          <w:sz w:val="16"/>
          <w:szCs w:val="16"/>
        </w:rPr>
        <w:t>claywork</w:t>
      </w:r>
      <w:proofErr w:type="spellEnd"/>
      <w:r w:rsidR="00A12C09">
        <w:rPr>
          <w:rFonts w:ascii="Times New Roman" w:hAnsi="Times New Roman" w:cs="Times New Roman"/>
          <w:color w:val="auto"/>
          <w:sz w:val="16"/>
          <w:szCs w:val="16"/>
        </w:rPr>
        <w:t>, allow for slow &amp;</w:t>
      </w:r>
      <w:r w:rsidRPr="00B5648D">
        <w:rPr>
          <w:rFonts w:ascii="Times New Roman" w:hAnsi="Times New Roman" w:cs="Times New Roman"/>
          <w:color w:val="auto"/>
          <w:sz w:val="16"/>
          <w:szCs w:val="16"/>
        </w:rPr>
        <w:t xml:space="preserve"> controlled drying, check regularly to prevent/fix cracking.</w:t>
      </w:r>
    </w:p>
    <w:p w:rsidR="0057645B" w:rsidRDefault="0057645B" w:rsidP="0057645B"/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Decorating and Glazing for gas kiln fired stoneware. Week of March 18-22.</w:t>
      </w:r>
    </w:p>
    <w:p w:rsidR="0057645B" w:rsidRPr="00B23729" w:rsidRDefault="0057645B" w:rsidP="0057645B">
      <w:pPr>
        <w:numPr>
          <w:ilvl w:val="0"/>
          <w:numId w:val="2"/>
        </w:numPr>
        <w:rPr>
          <w:sz w:val="22"/>
          <w:szCs w:val="22"/>
        </w:rPr>
      </w:pPr>
      <w:r w:rsidRPr="00B23729">
        <w:rPr>
          <w:sz w:val="22"/>
          <w:szCs w:val="22"/>
        </w:rPr>
        <w:t>2</w:t>
      </w:r>
      <w:r w:rsidRPr="00B23729">
        <w:rPr>
          <w:sz w:val="22"/>
          <w:szCs w:val="22"/>
          <w:vertAlign w:val="superscript"/>
        </w:rPr>
        <w:t>nd</w:t>
      </w:r>
      <w:r w:rsidRPr="00B23729">
        <w:rPr>
          <w:sz w:val="22"/>
          <w:szCs w:val="22"/>
        </w:rPr>
        <w:t xml:space="preserve"> session of </w:t>
      </w:r>
      <w:r w:rsidRPr="00B23729">
        <w:rPr>
          <w:b/>
          <w:bCs/>
          <w:i/>
          <w:iCs/>
          <w:sz w:val="22"/>
          <w:szCs w:val="22"/>
        </w:rPr>
        <w:t>In-Depth</w:t>
      </w:r>
      <w:r w:rsidRPr="00B23729">
        <w:rPr>
          <w:sz w:val="22"/>
          <w:szCs w:val="22"/>
        </w:rPr>
        <w:t xml:space="preserve"> projects </w:t>
      </w:r>
      <w:r>
        <w:rPr>
          <w:sz w:val="22"/>
          <w:szCs w:val="22"/>
        </w:rPr>
        <w:t>April 1 – May 3.</w:t>
      </w:r>
    </w:p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Addendum to Glazing and Decoration May 6 - 10.</w:t>
      </w:r>
    </w:p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Sketchbooks</w:t>
      </w:r>
      <w:r>
        <w:rPr>
          <w:sz w:val="22"/>
          <w:szCs w:val="22"/>
        </w:rPr>
        <w:t xml:space="preserve"> Due. Complete and submit for grading no later than </w:t>
      </w:r>
      <w:r w:rsidRPr="00A15DAC">
        <w:rPr>
          <w:sz w:val="22"/>
          <w:szCs w:val="22"/>
          <w:u w:val="single"/>
        </w:rPr>
        <w:t>2:30 pm Friday May 10th</w:t>
      </w:r>
      <w:r w:rsidRPr="00A15D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7645B" w:rsidRDefault="0057645B" w:rsidP="0057645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Late sketchbooks WILL NOT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accepted for any reason (excused or unexcused).</w:t>
      </w:r>
    </w:p>
    <w:p w:rsidR="00C115BA" w:rsidRDefault="00C115BA" w:rsidP="0057645B">
      <w:pPr>
        <w:ind w:firstLine="720"/>
      </w:pPr>
    </w:p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day for </w:t>
      </w:r>
      <w:proofErr w:type="spellStart"/>
      <w:r>
        <w:rPr>
          <w:sz w:val="22"/>
          <w:szCs w:val="22"/>
        </w:rPr>
        <w:t>greenware</w:t>
      </w:r>
      <w:proofErr w:type="spellEnd"/>
      <w:r>
        <w:rPr>
          <w:sz w:val="22"/>
          <w:szCs w:val="22"/>
        </w:rPr>
        <w:t xml:space="preserve"> (wet clay) – Thursday May 9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Last Bisque Fire – loading Fri May 10th, unloaded by Tue May 14</w:t>
      </w:r>
      <w:r w:rsidRPr="00215C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Last Glaze Firing – During week of May 13-17. </w:t>
      </w:r>
    </w:p>
    <w:p w:rsidR="0057645B" w:rsidRDefault="0057645B" w:rsidP="0057645B">
      <w:pPr>
        <w:tabs>
          <w:tab w:val="left" w:pos="720"/>
        </w:tabs>
      </w:pPr>
    </w:p>
    <w:p w:rsidR="0057645B" w:rsidRDefault="0057645B" w:rsidP="0057645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>
        <w:rPr>
          <w:b/>
          <w:bCs/>
          <w:i/>
          <w:iCs/>
          <w:sz w:val="22"/>
          <w:szCs w:val="22"/>
        </w:rPr>
        <w:t>Final</w:t>
      </w:r>
      <w:r>
        <w:rPr>
          <w:sz w:val="22"/>
          <w:szCs w:val="22"/>
        </w:rPr>
        <w:t xml:space="preserve"> will consist of the following: </w:t>
      </w:r>
    </w:p>
    <w:p w:rsidR="0057645B" w:rsidRDefault="0057645B" w:rsidP="0057645B">
      <w:pPr>
        <w:numPr>
          <w:ilvl w:val="1"/>
          <w:numId w:val="6"/>
        </w:numPr>
        <w:rPr>
          <w:sz w:val="22"/>
          <w:szCs w:val="22"/>
        </w:rPr>
        <w:sectPr w:rsidR="0057645B" w:rsidSect="0057645B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</w:sectPr>
      </w:pPr>
    </w:p>
    <w:p w:rsidR="0019014B" w:rsidRDefault="0019014B" w:rsidP="0019014B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Completed </w:t>
      </w:r>
      <w:r>
        <w:rPr>
          <w:b/>
          <w:bCs/>
          <w:i/>
          <w:iCs/>
          <w:sz w:val="22"/>
          <w:szCs w:val="22"/>
        </w:rPr>
        <w:t>Sketchbook</w:t>
      </w:r>
      <w:r>
        <w:rPr>
          <w:sz w:val="22"/>
          <w:szCs w:val="22"/>
        </w:rPr>
        <w:t xml:space="preserve"> (due no later than 5/10).</w:t>
      </w:r>
    </w:p>
    <w:p w:rsidR="0019014B" w:rsidRPr="00AF2144" w:rsidRDefault="0019014B" w:rsidP="0019014B">
      <w:pPr>
        <w:numPr>
          <w:ilvl w:val="1"/>
          <w:numId w:val="6"/>
        </w:numPr>
        <w:ind w:left="1080"/>
        <w:rPr>
          <w:sz w:val="22"/>
          <w:szCs w:val="22"/>
        </w:rPr>
      </w:pPr>
      <w:r w:rsidRPr="001072ED">
        <w:rPr>
          <w:b/>
          <w:i/>
          <w:sz w:val="22"/>
          <w:szCs w:val="22"/>
        </w:rPr>
        <w:t>Final Test</w:t>
      </w:r>
      <w:r>
        <w:rPr>
          <w:sz w:val="22"/>
          <w:szCs w:val="22"/>
        </w:rPr>
        <w:t xml:space="preserve"> given during Finals week.</w:t>
      </w:r>
    </w:p>
    <w:p w:rsidR="0019014B" w:rsidRDefault="0019014B" w:rsidP="0019014B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Cleaning</w:t>
      </w:r>
      <w:r>
        <w:rPr>
          <w:sz w:val="22"/>
          <w:szCs w:val="22"/>
        </w:rPr>
        <w:t xml:space="preserve"> of the studio on last block period 5/21-22. </w:t>
      </w:r>
    </w:p>
    <w:p w:rsidR="0019014B" w:rsidRDefault="0019014B" w:rsidP="0019014B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Take home all projects. Complete a class survey.</w:t>
      </w:r>
    </w:p>
    <w:p w:rsidR="00174E83" w:rsidRPr="0019014B" w:rsidRDefault="0019014B" w:rsidP="0019014B">
      <w:pPr>
        <w:numPr>
          <w:ilvl w:val="1"/>
          <w:numId w:val="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Breakfast party served on Pottery???</w:t>
      </w:r>
    </w:p>
    <w:sectPr w:rsidR="00174E83" w:rsidRPr="0019014B" w:rsidSect="0019014B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E" w:rsidRDefault="00215CD1">
      <w:r>
        <w:separator/>
      </w:r>
    </w:p>
  </w:endnote>
  <w:endnote w:type="continuationSeparator" w:id="0">
    <w:p w:rsidR="00CE40BE" w:rsidRDefault="002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E" w:rsidRDefault="00215CD1">
      <w:r>
        <w:separator/>
      </w:r>
    </w:p>
  </w:footnote>
  <w:footnote w:type="continuationSeparator" w:id="0">
    <w:p w:rsidR="00CE40BE" w:rsidRDefault="0021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3" w:rsidRDefault="00174E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82"/>
    <w:multiLevelType w:val="hybridMultilevel"/>
    <w:tmpl w:val="E0B05664"/>
    <w:numStyleLink w:val="ImportedStyle1"/>
  </w:abstractNum>
  <w:abstractNum w:abstractNumId="1">
    <w:nsid w:val="1E3225CB"/>
    <w:multiLevelType w:val="hybridMultilevel"/>
    <w:tmpl w:val="4EBAC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57EB5"/>
    <w:multiLevelType w:val="hybridMultilevel"/>
    <w:tmpl w:val="84B45A64"/>
    <w:styleLink w:val="ImportedStyle2"/>
    <w:lvl w:ilvl="0" w:tplc="18586144">
      <w:start w:val="1"/>
      <w:numFmt w:val="decimal"/>
      <w:lvlText w:val="%1."/>
      <w:lvlJc w:val="left"/>
      <w:pPr>
        <w:tabs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0C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EF7C8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880F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EEE8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C9DC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0031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42E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A794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65510D"/>
    <w:multiLevelType w:val="hybridMultilevel"/>
    <w:tmpl w:val="84B45A64"/>
    <w:numStyleLink w:val="ImportedStyle2"/>
  </w:abstractNum>
  <w:abstractNum w:abstractNumId="4">
    <w:nsid w:val="6BDE01F0"/>
    <w:multiLevelType w:val="hybridMultilevel"/>
    <w:tmpl w:val="E0B05664"/>
    <w:styleLink w:val="ImportedStyle1"/>
    <w:lvl w:ilvl="0" w:tplc="A9188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2E1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9010">
      <w:start w:val="1"/>
      <w:numFmt w:val="lowerRoman"/>
      <w:lvlText w:val="%3."/>
      <w:lvlJc w:val="left"/>
      <w:pPr>
        <w:tabs>
          <w:tab w:val="left" w:pos="1440"/>
        </w:tabs>
        <w:ind w:left="216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0819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7C735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85FB6">
      <w:start w:val="1"/>
      <w:numFmt w:val="lowerRoman"/>
      <w:lvlText w:val="%6."/>
      <w:lvlJc w:val="left"/>
      <w:pPr>
        <w:tabs>
          <w:tab w:val="left" w:pos="1440"/>
        </w:tabs>
        <w:ind w:left="432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65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60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CC68C">
      <w:start w:val="1"/>
      <w:numFmt w:val="lowerRoman"/>
      <w:lvlText w:val="%9."/>
      <w:lvlJc w:val="left"/>
      <w:pPr>
        <w:tabs>
          <w:tab w:val="left" w:pos="1440"/>
        </w:tabs>
        <w:ind w:left="6480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24E81F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0FD24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DE2A10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56B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72BF7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A2ED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A2AC0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9E4EA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2C3F96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4E81F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A0FD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DE2A10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56B8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72BF7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9A2EDE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A2AC0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9E4EA0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2C3F96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E83"/>
    <w:rsid w:val="00053718"/>
    <w:rsid w:val="00054FE2"/>
    <w:rsid w:val="001072ED"/>
    <w:rsid w:val="00172153"/>
    <w:rsid w:val="00174E83"/>
    <w:rsid w:val="0019014B"/>
    <w:rsid w:val="00215CD1"/>
    <w:rsid w:val="002D2108"/>
    <w:rsid w:val="003E413D"/>
    <w:rsid w:val="004E174D"/>
    <w:rsid w:val="004E30DF"/>
    <w:rsid w:val="00565CD5"/>
    <w:rsid w:val="0057645B"/>
    <w:rsid w:val="005E3247"/>
    <w:rsid w:val="00635666"/>
    <w:rsid w:val="006A780C"/>
    <w:rsid w:val="00895778"/>
    <w:rsid w:val="00902881"/>
    <w:rsid w:val="00A12C09"/>
    <w:rsid w:val="00A81E77"/>
    <w:rsid w:val="00B23729"/>
    <w:rsid w:val="00C115BA"/>
    <w:rsid w:val="00CE40BE"/>
    <w:rsid w:val="00D50255"/>
    <w:rsid w:val="00D767D5"/>
    <w:rsid w:val="00E05ED3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Clagett Matthew</dc:creator>
  <cp:lastModifiedBy>User</cp:lastModifiedBy>
  <cp:revision>2</cp:revision>
  <dcterms:created xsi:type="dcterms:W3CDTF">2019-01-16T04:01:00Z</dcterms:created>
  <dcterms:modified xsi:type="dcterms:W3CDTF">2019-01-16T04:01:00Z</dcterms:modified>
</cp:coreProperties>
</file>